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DD1C44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1C44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0.25pt,4.2pt" to="210.3pt,25.55pt">
                  <v:stroke startarrowwidth="narrow" startarrowlength="short" endarrowwidth="narrow" endarrowlength="short"/>
                </v:line>
              </w:pict>
            </w:r>
            <w:r w:rsidRPr="00DD1C44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D3824" w:rsidRDefault="00DD1C44" w:rsidP="001418FC">
      <w:pPr>
        <w:widowControl/>
        <w:spacing w:line="240" w:lineRule="auto"/>
        <w:ind w:left="-142" w:right="5245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DD1C44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DD1C44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1418FC" w:rsidRPr="001418FC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Лесная, дом 6 квартира 1</w:t>
      </w:r>
    </w:p>
    <w:p w:rsidR="001418FC" w:rsidRPr="002C72DA" w:rsidRDefault="001418FC" w:rsidP="001418FC">
      <w:pPr>
        <w:widowControl/>
        <w:spacing w:line="240" w:lineRule="auto"/>
        <w:ind w:left="-142" w:right="5245" w:firstLine="0"/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A46780">
        <w:rPr>
          <w:sz w:val="28"/>
          <w:szCs w:val="28"/>
        </w:rPr>
        <w:t>0902001:</w:t>
      </w:r>
      <w:r w:rsidR="001418FC">
        <w:rPr>
          <w:sz w:val="28"/>
          <w:szCs w:val="28"/>
        </w:rPr>
        <w:t>963</w:t>
      </w:r>
      <w:r w:rsidRPr="00F2010A">
        <w:rPr>
          <w:sz w:val="28"/>
          <w:szCs w:val="28"/>
        </w:rPr>
        <w:t xml:space="preserve">, расположенного по адресу: </w:t>
      </w:r>
      <w:r w:rsidR="001418FC" w:rsidRPr="001418FC">
        <w:rPr>
          <w:rStyle w:val="af"/>
          <w:i w:val="0"/>
          <w:sz w:val="28"/>
          <w:szCs w:val="28"/>
        </w:rPr>
        <w:t>Оренбургская область, Ташлинский район, п. Придолинный, ул. Лесная, дом 6 квартира 1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8FC">
        <w:rPr>
          <w:sz w:val="28"/>
          <w:szCs w:val="28"/>
        </w:rPr>
        <w:t>Сералеев Айдар Коншкалеевич</w:t>
      </w:r>
      <w:r>
        <w:rPr>
          <w:sz w:val="28"/>
          <w:szCs w:val="28"/>
        </w:rPr>
        <w:t>,</w:t>
      </w:r>
      <w:r w:rsidR="004D0574">
        <w:rPr>
          <w:sz w:val="28"/>
          <w:szCs w:val="28"/>
        </w:rPr>
        <w:t xml:space="preserve"> </w:t>
      </w:r>
      <w:r w:rsidR="00697760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 w:rsidR="00A46780">
        <w:rPr>
          <w:sz w:val="28"/>
          <w:szCs w:val="28"/>
        </w:rPr>
        <w:t xml:space="preserve"> </w:t>
      </w:r>
      <w:r w:rsidR="00697760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697760">
        <w:rPr>
          <w:sz w:val="28"/>
          <w:szCs w:val="28"/>
        </w:rPr>
        <w:t xml:space="preserve">... </w:t>
      </w:r>
      <w:r>
        <w:rPr>
          <w:sz w:val="28"/>
          <w:szCs w:val="28"/>
        </w:rPr>
        <w:t xml:space="preserve">№ </w:t>
      </w:r>
      <w:r w:rsidR="00697760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</w:t>
      </w:r>
      <w:r w:rsidR="00697760">
        <w:rPr>
          <w:sz w:val="28"/>
          <w:szCs w:val="28"/>
        </w:rPr>
        <w:t>...</w:t>
      </w:r>
      <w:r w:rsidR="00413A09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697760">
        <w:rPr>
          <w:sz w:val="28"/>
          <w:szCs w:val="28"/>
        </w:rPr>
        <w:t>...</w:t>
      </w:r>
      <w:r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697760">
        <w:rPr>
          <w:sz w:val="28"/>
          <w:szCs w:val="28"/>
        </w:rPr>
        <w:t>...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): </w:t>
      </w:r>
      <w:r w:rsidR="00697760">
        <w:rPr>
          <w:sz w:val="28"/>
          <w:szCs w:val="28"/>
        </w:rPr>
        <w:t>...</w:t>
      </w:r>
      <w:r>
        <w:rPr>
          <w:sz w:val="28"/>
          <w:szCs w:val="28"/>
        </w:rPr>
        <w:t>;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1418FC">
        <w:rPr>
          <w:sz w:val="28"/>
          <w:szCs w:val="28"/>
        </w:rPr>
        <w:t>Сералеева Галина Васильевна</w:t>
      </w:r>
      <w:r w:rsidRPr="0044235E">
        <w:rPr>
          <w:sz w:val="28"/>
          <w:szCs w:val="28"/>
        </w:rPr>
        <w:t xml:space="preserve">, </w:t>
      </w:r>
      <w:r w:rsidR="00697760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697760">
        <w:rPr>
          <w:sz w:val="28"/>
          <w:szCs w:val="28"/>
        </w:rPr>
        <w:t>...</w:t>
      </w:r>
      <w:r w:rsidR="003013D0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>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697760">
        <w:rPr>
          <w:sz w:val="28"/>
          <w:szCs w:val="28"/>
        </w:rPr>
        <w:t>...</w:t>
      </w:r>
      <w:r w:rsidR="00A46780">
        <w:rPr>
          <w:sz w:val="28"/>
          <w:szCs w:val="28"/>
        </w:rPr>
        <w:t xml:space="preserve"> № </w:t>
      </w:r>
      <w:r w:rsidR="00697760">
        <w:rPr>
          <w:sz w:val="28"/>
          <w:szCs w:val="28"/>
        </w:rPr>
        <w:t>...</w:t>
      </w:r>
      <w:r>
        <w:rPr>
          <w:sz w:val="28"/>
          <w:szCs w:val="28"/>
        </w:rPr>
        <w:t xml:space="preserve">, выдан </w:t>
      </w:r>
      <w:r w:rsidR="00697760">
        <w:rPr>
          <w:sz w:val="28"/>
          <w:szCs w:val="28"/>
        </w:rPr>
        <w:t>...</w:t>
      </w:r>
      <w:r w:rsidR="004D0574">
        <w:rPr>
          <w:sz w:val="28"/>
          <w:szCs w:val="28"/>
        </w:rPr>
        <w:t>.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697760">
        <w:rPr>
          <w:sz w:val="28"/>
          <w:szCs w:val="28"/>
        </w:rPr>
        <w:t>...</w:t>
      </w:r>
      <w:r w:rsidRPr="0044235E"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697760">
        <w:rPr>
          <w:sz w:val="28"/>
          <w:szCs w:val="28"/>
        </w:rPr>
        <w:t>...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697760">
        <w:rPr>
          <w:sz w:val="28"/>
          <w:szCs w:val="28"/>
        </w:rPr>
        <w:t>...</w:t>
      </w:r>
      <w:r w:rsidR="00A46780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1418FC">
        <w:rPr>
          <w:sz w:val="28"/>
          <w:szCs w:val="28"/>
        </w:rPr>
        <w:t>Сералеева Айдара Коншкалеевича</w:t>
      </w:r>
      <w:r w:rsidR="00A46780">
        <w:rPr>
          <w:sz w:val="28"/>
          <w:szCs w:val="28"/>
        </w:rPr>
        <w:t xml:space="preserve"> и </w:t>
      </w:r>
      <w:r w:rsidR="001418FC">
        <w:rPr>
          <w:sz w:val="28"/>
          <w:szCs w:val="28"/>
        </w:rPr>
        <w:t>Сералеевой Галины Васильевны</w:t>
      </w:r>
      <w:r w:rsidR="004D0574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договором на передачу и продажу квартир (домов) </w:t>
      </w:r>
      <w:r w:rsidR="009B0FCD">
        <w:rPr>
          <w:sz w:val="28"/>
          <w:szCs w:val="28"/>
        </w:rPr>
        <w:t>в собственность граждан от 1</w:t>
      </w:r>
      <w:r w:rsidR="001418FC">
        <w:rPr>
          <w:sz w:val="28"/>
          <w:szCs w:val="28"/>
        </w:rPr>
        <w:t>6</w:t>
      </w:r>
      <w:r w:rsidR="00A30865">
        <w:rPr>
          <w:sz w:val="28"/>
          <w:szCs w:val="28"/>
        </w:rPr>
        <w:t>.12</w:t>
      </w:r>
      <w:r>
        <w:rPr>
          <w:sz w:val="28"/>
          <w:szCs w:val="28"/>
        </w:rPr>
        <w:t>.1992 года.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4D0574">
        <w:rPr>
          <w:sz w:val="28"/>
          <w:szCs w:val="28"/>
        </w:rPr>
        <w:t>17</w:t>
      </w:r>
      <w:r w:rsidR="00A97E8D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3013D0">
        <w:rPr>
          <w:sz w:val="28"/>
          <w:szCs w:val="28"/>
        </w:rPr>
        <w:t>6</w:t>
      </w:r>
      <w:r w:rsidR="001418FC">
        <w:rPr>
          <w:sz w:val="28"/>
          <w:szCs w:val="28"/>
        </w:rPr>
        <w:t>3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D0574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A97E8D" w:rsidRDefault="00A97E8D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1418FC" w:rsidRPr="00024F45" w:rsidRDefault="001418FC" w:rsidP="001418FC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1418FC" w:rsidRPr="0032425D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1418FC" w:rsidRPr="0032425D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1418FC" w:rsidRPr="0032425D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1418FC" w:rsidRPr="0032425D" w:rsidRDefault="001418FC" w:rsidP="001418FC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63</w:t>
      </w:r>
    </w:p>
    <w:p w:rsidR="001418FC" w:rsidRPr="0032425D" w:rsidRDefault="001418FC" w:rsidP="001418FC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1418FC" w:rsidRPr="0032425D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1418FC" w:rsidRPr="0032425D" w:rsidTr="00280853">
        <w:trPr>
          <w:trHeight w:val="376"/>
        </w:trPr>
        <w:tc>
          <w:tcPr>
            <w:tcW w:w="9630" w:type="dxa"/>
          </w:tcPr>
          <w:p w:rsidR="001418FC" w:rsidRPr="0032425D" w:rsidRDefault="001418FC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12 ч 00 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>м</w:t>
            </w:r>
          </w:p>
        </w:tc>
      </w:tr>
    </w:tbl>
    <w:p w:rsidR="001418FC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1418FC" w:rsidRPr="00024F45" w:rsidTr="00280853">
        <w:trPr>
          <w:trHeight w:val="338"/>
        </w:trPr>
        <w:tc>
          <w:tcPr>
            <w:tcW w:w="4138" w:type="dxa"/>
          </w:tcPr>
          <w:p w:rsidR="001418FC" w:rsidRPr="00024F45" w:rsidRDefault="001418FC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1418FC" w:rsidRPr="00024F45" w:rsidRDefault="001418FC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1418FC" w:rsidRPr="00024F45" w:rsidTr="00280853">
        <w:trPr>
          <w:trHeight w:val="351"/>
        </w:trPr>
        <w:tc>
          <w:tcPr>
            <w:tcW w:w="9604" w:type="dxa"/>
          </w:tcPr>
          <w:p w:rsidR="001418FC" w:rsidRPr="00024F45" w:rsidRDefault="001418FC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0902001:963</w:t>
            </w:r>
          </w:p>
        </w:tc>
      </w:tr>
    </w:tbl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1418FC" w:rsidRPr="00024F45" w:rsidTr="00280853">
        <w:trPr>
          <w:trHeight w:val="548"/>
        </w:trPr>
        <w:tc>
          <w:tcPr>
            <w:tcW w:w="2351" w:type="dxa"/>
          </w:tcPr>
          <w:p w:rsidR="001418FC" w:rsidRPr="00024F45" w:rsidRDefault="001418FC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1418FC" w:rsidRPr="001418FC" w:rsidRDefault="001418FC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1418F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ул. Лесная, дом 6 квартира 1</w:t>
            </w:r>
          </w:p>
        </w:tc>
      </w:tr>
    </w:tbl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1418FC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1418FC">
        <w:rPr>
          <w:rStyle w:val="af"/>
          <w:rFonts w:ascii="Times New Roman" w:hAnsi="Times New Roman"/>
          <w:i w:val="0"/>
          <w:sz w:val="28"/>
          <w:szCs w:val="28"/>
        </w:rPr>
        <w:t>56:31:0902001:225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1418FC" w:rsidTr="00280853">
        <w:tc>
          <w:tcPr>
            <w:tcW w:w="2376" w:type="dxa"/>
          </w:tcPr>
          <w:p w:rsidR="001418FC" w:rsidRDefault="001418FC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1418FC" w:rsidRPr="001418FC" w:rsidRDefault="001418FC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1418F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Российская Федерация, Оренбургская область, муниципальный район Ташлинский, сельское поселение Придолинный сельсовет, поселок Придолинный, улица Лесная, дом 6, квартира 1</w:t>
            </w:r>
          </w:p>
        </w:tc>
      </w:tr>
    </w:tbl>
    <w:p w:rsidR="001418FC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1418FC" w:rsidRPr="000A62AB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1418FC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1418FC" w:rsidTr="00280853">
        <w:tc>
          <w:tcPr>
            <w:tcW w:w="1668" w:type="dxa"/>
          </w:tcPr>
          <w:p w:rsidR="001418FC" w:rsidRPr="00D611CF" w:rsidRDefault="001418FC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1418FC" w:rsidRDefault="001418FC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1418FC" w:rsidRDefault="001418FC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1418FC" w:rsidRPr="00D611CF" w:rsidRDefault="001418FC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1418FC" w:rsidRPr="00D611CF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1418FC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1418FC" w:rsidTr="00280853">
        <w:tc>
          <w:tcPr>
            <w:tcW w:w="9747" w:type="dxa"/>
          </w:tcPr>
          <w:p w:rsidR="001418FC" w:rsidRPr="00517AF0" w:rsidRDefault="001418FC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1418FC" w:rsidRPr="00D611CF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lastRenderedPageBreak/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1418FC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1418FC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1418FC" w:rsidTr="00280853">
        <w:tc>
          <w:tcPr>
            <w:tcW w:w="7196" w:type="dxa"/>
          </w:tcPr>
          <w:p w:rsidR="001418FC" w:rsidRDefault="001418FC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1418FC" w:rsidRDefault="001418FC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1418FC" w:rsidRPr="005F5D32" w:rsidRDefault="001418FC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1418FC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1418FC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1418FC" w:rsidRPr="005F5D32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1418FC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1418FC" w:rsidRPr="009F5A49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1418FC" w:rsidRPr="00024F45" w:rsidTr="00280853">
        <w:trPr>
          <w:trHeight w:val="653"/>
          <w:jc w:val="center"/>
        </w:trPr>
        <w:tc>
          <w:tcPr>
            <w:tcW w:w="4908" w:type="dxa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1418FC" w:rsidRPr="00024F45" w:rsidTr="00280853">
        <w:trPr>
          <w:jc w:val="center"/>
        </w:trPr>
        <w:tc>
          <w:tcPr>
            <w:tcW w:w="4908" w:type="dxa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1418FC" w:rsidRPr="00024F45" w:rsidTr="00280853">
        <w:trPr>
          <w:jc w:val="center"/>
        </w:trPr>
        <w:tc>
          <w:tcPr>
            <w:tcW w:w="4908" w:type="dxa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1418FC" w:rsidRPr="00024F45" w:rsidRDefault="001418FC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1418FC" w:rsidRPr="00024F45" w:rsidRDefault="001418FC" w:rsidP="001418FC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1418FC" w:rsidRPr="00024F45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Pr="00024F45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Pr="00024F45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Default="001418FC" w:rsidP="001418FC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418FC" w:rsidRPr="00024F45" w:rsidRDefault="001418FC" w:rsidP="001418FC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1418FC" w:rsidRPr="00517AF0" w:rsidRDefault="001418FC" w:rsidP="001418FC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1418FC" w:rsidRPr="00517AF0" w:rsidRDefault="001418FC" w:rsidP="001418FC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1418FC" w:rsidRDefault="001418FC" w:rsidP="001418FC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1418FC" w:rsidRPr="00024F45" w:rsidRDefault="001418FC" w:rsidP="001418FC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1418FC" w:rsidRPr="002A759C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1418FC" w:rsidRPr="00C32E4D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C32E4D">
        <w:rPr>
          <w:rFonts w:ascii="Times New Roman" w:eastAsiaTheme="minorEastAsia" w:hAnsi="Times New Roman" w:cstheme="minorBidi"/>
          <w:snapToGrid/>
          <w:sz w:val="24"/>
          <w:szCs w:val="24"/>
        </w:rPr>
        <w:lastRenderedPageBreak/>
        <w:t>(</w:t>
      </w:r>
      <w:r w:rsidRPr="001418FC">
        <w:rPr>
          <w:rStyle w:val="af"/>
          <w:rFonts w:ascii="Times New Roman" w:hAnsi="Times New Roman"/>
          <w:i w:val="0"/>
          <w:sz w:val="24"/>
          <w:szCs w:val="24"/>
        </w:rPr>
        <w:t>Оренбургская область, Ташлинский район, п. Придолинный, ул. Лесная, дом 6 квартира 1</w:t>
      </w:r>
      <w:r w:rsidRPr="00C32E4D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1418FC" w:rsidRPr="00A732B9" w:rsidRDefault="001418FC" w:rsidP="001418FC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  <w:r>
        <w:rPr>
          <w:rFonts w:ascii="Times New Roman" w:hAnsi="Times New Roman" w:cstheme="minorBidi"/>
          <w:noProof/>
          <w:snapToGrid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112395</wp:posOffset>
            </wp:positionV>
            <wp:extent cx="4802505" cy="6098540"/>
            <wp:effectExtent l="19050" t="0" r="0" b="0"/>
            <wp:wrapThrough wrapText="bothSides">
              <wp:wrapPolygon edited="0">
                <wp:start x="-86" y="0"/>
                <wp:lineTo x="-86" y="21524"/>
                <wp:lineTo x="21506" y="21524"/>
                <wp:lineTo x="21506" y="0"/>
                <wp:lineTo x="-86" y="0"/>
              </wp:wrapPolygon>
            </wp:wrapThrough>
            <wp:docPr id="11" name="Рисунок 1" descr="C:\Users\ZemlyIM\Desktop\IMG-202311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157" r="-1007" b="24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8FC" w:rsidRDefault="001418FC" w:rsidP="001418FC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</w:p>
    <w:p w:rsidR="001418FC" w:rsidRPr="00793EBC" w:rsidRDefault="001418FC" w:rsidP="001418FC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p w:rsidR="00DF6C18" w:rsidRPr="00A97E8D" w:rsidRDefault="00DF6C18" w:rsidP="001418FC">
      <w:pPr>
        <w:widowControl/>
        <w:shd w:val="clear" w:color="auto" w:fill="FFFFFF"/>
        <w:spacing w:line="193" w:lineRule="atLeast"/>
        <w:ind w:firstLine="0"/>
        <w:jc w:val="center"/>
        <w:rPr>
          <w:noProof/>
          <w:snapToGrid/>
        </w:rPr>
      </w:pPr>
    </w:p>
    <w:sectPr w:rsidR="00DF6C18" w:rsidRPr="00A97E8D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98" w:rsidRDefault="000F2A98" w:rsidP="00653680">
      <w:pPr>
        <w:spacing w:line="240" w:lineRule="auto"/>
      </w:pPr>
      <w:r>
        <w:separator/>
      </w:r>
    </w:p>
  </w:endnote>
  <w:endnote w:type="continuationSeparator" w:id="1">
    <w:p w:rsidR="000F2A98" w:rsidRDefault="000F2A9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98" w:rsidRDefault="000F2A98" w:rsidP="00653680">
      <w:pPr>
        <w:spacing w:line="240" w:lineRule="auto"/>
      </w:pPr>
      <w:r>
        <w:separator/>
      </w:r>
    </w:p>
  </w:footnote>
  <w:footnote w:type="continuationSeparator" w:id="1">
    <w:p w:rsidR="000F2A98" w:rsidRDefault="000F2A9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48CD"/>
    <w:rsid w:val="000B63C1"/>
    <w:rsid w:val="000B7C62"/>
    <w:rsid w:val="000C00ED"/>
    <w:rsid w:val="000D209C"/>
    <w:rsid w:val="000D2662"/>
    <w:rsid w:val="000E7C44"/>
    <w:rsid w:val="000F2A98"/>
    <w:rsid w:val="000F4EF5"/>
    <w:rsid w:val="000F7791"/>
    <w:rsid w:val="000F78D7"/>
    <w:rsid w:val="00100C43"/>
    <w:rsid w:val="001018C4"/>
    <w:rsid w:val="00122401"/>
    <w:rsid w:val="001240C7"/>
    <w:rsid w:val="00125653"/>
    <w:rsid w:val="001279F8"/>
    <w:rsid w:val="00133ED3"/>
    <w:rsid w:val="00134756"/>
    <w:rsid w:val="0013658B"/>
    <w:rsid w:val="00140EDF"/>
    <w:rsid w:val="001418FC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13D0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199B"/>
    <w:rsid w:val="00473243"/>
    <w:rsid w:val="00485F3E"/>
    <w:rsid w:val="004A2C64"/>
    <w:rsid w:val="004B4444"/>
    <w:rsid w:val="004C1F91"/>
    <w:rsid w:val="004C3BA8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48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97760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627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6780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7E8D"/>
    <w:rsid w:val="00AA0239"/>
    <w:rsid w:val="00AA0423"/>
    <w:rsid w:val="00AA05CA"/>
    <w:rsid w:val="00AA3C00"/>
    <w:rsid w:val="00AB3C21"/>
    <w:rsid w:val="00AB79AA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20E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499A"/>
    <w:rsid w:val="00DA0AEC"/>
    <w:rsid w:val="00DA1BFB"/>
    <w:rsid w:val="00DA6490"/>
    <w:rsid w:val="00DB010A"/>
    <w:rsid w:val="00DB3D98"/>
    <w:rsid w:val="00DC14DA"/>
    <w:rsid w:val="00DC574A"/>
    <w:rsid w:val="00DD1C44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03A94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0C55"/>
    <w:rsid w:val="00F8435D"/>
    <w:rsid w:val="00F91C83"/>
    <w:rsid w:val="00F92D43"/>
    <w:rsid w:val="00F9406C"/>
    <w:rsid w:val="00F943B8"/>
    <w:rsid w:val="00F94FB2"/>
    <w:rsid w:val="00F970AD"/>
    <w:rsid w:val="00FA16F2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174</cp:revision>
  <cp:lastPrinted>2023-11-17T07:28:00Z</cp:lastPrinted>
  <dcterms:created xsi:type="dcterms:W3CDTF">2020-12-21T09:16:00Z</dcterms:created>
  <dcterms:modified xsi:type="dcterms:W3CDTF">2023-11-17T09:02:00Z</dcterms:modified>
</cp:coreProperties>
</file>